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15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07"/>
        <w:gridCol w:w="1842"/>
        <w:gridCol w:w="1921"/>
        <w:gridCol w:w="1907"/>
        <w:gridCol w:w="2278"/>
        <w:gridCol w:w="840"/>
      </w:tblGrid>
      <w:tr w:rsidR="00850E28" w:rsidRPr="00EA7C15" w14:paraId="3B146210" w14:textId="77777777">
        <w:trPr>
          <w:cantSplit/>
          <w:trHeight w:val="64"/>
        </w:trPr>
        <w:tc>
          <w:tcPr>
            <w:tcW w:w="11505" w:type="dxa"/>
            <w:gridSpan w:val="7"/>
            <w:shd w:val="clear" w:color="auto" w:fill="003300"/>
            <w:vAlign w:val="center"/>
          </w:tcPr>
          <w:p w14:paraId="3011EF41" w14:textId="0C3B9939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急診部重症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醫學科2023年</w:t>
            </w:r>
            <w:r w:rsidR="00CE5B42"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FFFF"/>
                <w:sz w:val="32"/>
                <w:szCs w:val="32"/>
              </w:rPr>
              <w:t>2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850E28" w:rsidRPr="00EA7C15" w14:paraId="35630E06" w14:textId="77777777" w:rsidTr="00F35D0A">
        <w:trPr>
          <w:cantSplit/>
          <w:trHeight w:val="52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802C44D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3D317233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CF6D928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4F5AA14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F8A6CE0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C7F9C46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769B0D88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61237C" w:rsidRPr="00EA7C15" w14:paraId="1A7FA315" w14:textId="77777777" w:rsidTr="00F35D0A">
        <w:trPr>
          <w:cantSplit/>
          <w:trHeight w:val="31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341DBA25" w14:textId="52ED8581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37AFF98" w14:textId="49761AC3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0AC6879" w14:textId="56DBCDE1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130C659" w14:textId="68DEEA94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735F662" w14:textId="4ADA30A4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C39F453" w14:textId="58D119FD" w:rsidR="0061237C" w:rsidRPr="00EA7C15" w:rsidRDefault="00C03CEE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65F20F1" w14:textId="3310079C" w:rsidR="0061237C" w:rsidRPr="00EA7C15" w:rsidRDefault="00C03CEE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</w:p>
        </w:tc>
      </w:tr>
      <w:tr w:rsidR="00850E28" w:rsidRPr="00EA7C15" w14:paraId="464A7402" w14:textId="77777777" w:rsidTr="00F35D0A">
        <w:trPr>
          <w:cantSplit/>
          <w:trHeight w:val="1538"/>
        </w:trPr>
        <w:tc>
          <w:tcPr>
            <w:tcW w:w="810" w:type="dxa"/>
          </w:tcPr>
          <w:p w14:paraId="2DA014D4" w14:textId="77777777" w:rsidR="00850E28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</w:t>
            </w:r>
            <w:r w:rsidR="003F1FBC" w:rsidRPr="00EA7C15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值班</w:t>
            </w:r>
          </w:p>
          <w:p w14:paraId="714BC555" w14:textId="78963170" w:rsidR="009A7EFE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20EB60E7" w14:textId="34F38CE6" w:rsidR="00850E28" w:rsidRPr="00EA7C15" w:rsidRDefault="00850E28" w:rsidP="00564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E3401C" w14:textId="7E712D17" w:rsidR="00FD4B43" w:rsidRPr="00EA7C15" w:rsidRDefault="00FD4B43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4D66AAD" w14:textId="08AC1EEC" w:rsidR="00850E28" w:rsidRPr="00EA7C15" w:rsidRDefault="00850E28" w:rsidP="0062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00C73522" w14:textId="0E37D397"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  <w:p w14:paraId="571D6DA7" w14:textId="48D260DC" w:rsidR="00850E28" w:rsidRPr="00EA7C15" w:rsidRDefault="002165C5" w:rsidP="00A3193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</w:tcPr>
          <w:p w14:paraId="6D855B1B" w14:textId="0EBD103D" w:rsidR="002F1E0A" w:rsidRPr="00EA7C15" w:rsidRDefault="002F1E0A" w:rsidP="008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0624B979" w14:textId="77777777" w:rsidR="00A1226D" w:rsidRPr="00EA7C15" w:rsidRDefault="00A1226D" w:rsidP="008F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Calibri"/>
                <w:color w:val="000000" w:themeColor="text1"/>
                <w:sz w:val="12"/>
                <w:szCs w:val="12"/>
              </w:rPr>
            </w:pPr>
          </w:p>
          <w:p w14:paraId="4C1E541D" w14:textId="77777777" w:rsidR="002F1E0A" w:rsidRPr="00EA7C15" w:rsidRDefault="002F1E0A" w:rsidP="00EA7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Calibri"/>
                <w:color w:val="000000" w:themeColor="text1"/>
                <w:sz w:val="12"/>
                <w:szCs w:val="12"/>
              </w:rPr>
            </w:pPr>
          </w:p>
          <w:p w14:paraId="167F79DA" w14:textId="62B537E6" w:rsidR="00D765D2" w:rsidRPr="00EA7C15" w:rsidRDefault="002F1E0A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Calibri" w:hint="eastAsia"/>
                <w:b/>
                <w:color w:val="000000" w:themeColor="text1"/>
                <w:sz w:val="18"/>
                <w:szCs w:val="18"/>
              </w:rPr>
              <w:t>交班日</w:t>
            </w:r>
          </w:p>
        </w:tc>
        <w:tc>
          <w:tcPr>
            <w:tcW w:w="840" w:type="dxa"/>
          </w:tcPr>
          <w:p w14:paraId="33724AC2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67D22F1B" w14:textId="77777777" w:rsidR="006D6373" w:rsidRPr="00EA7C15" w:rsidRDefault="000013D0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2AB03E15" w14:textId="51FDF67A" w:rsidR="006D6373" w:rsidRPr="00EA7C15" w:rsidRDefault="002F4786" w:rsidP="00D765D2">
            <w:pPr>
              <w:ind w:left="0" w:hanging="2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hint="eastAsia"/>
                <w:sz w:val="18"/>
                <w:szCs w:val="18"/>
              </w:rPr>
              <w:t>林楷煌</w:t>
            </w:r>
          </w:p>
        </w:tc>
      </w:tr>
      <w:tr w:rsidR="00850E28" w:rsidRPr="00EA7C15" w14:paraId="45B0CE00" w14:textId="77777777" w:rsidTr="00F35D0A">
        <w:trPr>
          <w:cantSplit/>
          <w:trHeight w:val="357"/>
        </w:trPr>
        <w:tc>
          <w:tcPr>
            <w:tcW w:w="810" w:type="dxa"/>
            <w:shd w:val="clear" w:color="auto" w:fill="71DAFF"/>
            <w:vAlign w:val="center"/>
          </w:tcPr>
          <w:p w14:paraId="31515C66" w14:textId="7C69D27C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528F92" w14:textId="21ADF8EE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0F5A97B4" w14:textId="187EC478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217A88B1" w14:textId="14C9546B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74DABFE5" w14:textId="582AB7C8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0700ACFB" w14:textId="699E037D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3FF8C52B" w14:textId="45892392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9</w:t>
            </w:r>
          </w:p>
        </w:tc>
      </w:tr>
      <w:tr w:rsidR="00850E28" w:rsidRPr="00EA7C15" w14:paraId="3C0CB37F" w14:textId="77777777" w:rsidTr="00F35D0A">
        <w:trPr>
          <w:cantSplit/>
          <w:trHeight w:val="1450"/>
        </w:trPr>
        <w:tc>
          <w:tcPr>
            <w:tcW w:w="810" w:type="dxa"/>
          </w:tcPr>
          <w:p w14:paraId="2ADBA580" w14:textId="77777777" w:rsidR="00850E28" w:rsidRPr="00EA7C15" w:rsidRDefault="003F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假日值班</w:t>
            </w:r>
          </w:p>
          <w:p w14:paraId="4768EEA0" w14:textId="094733FD" w:rsidR="009A7EFE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F9742C6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31EB6674" w14:textId="42EA4C24" w:rsidR="0096497B" w:rsidRPr="00EA7C15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AA19EA9" w14:textId="77777777" w:rsidR="0072110F" w:rsidRPr="00EA7C15" w:rsidRDefault="0072110F" w:rsidP="0072110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IRB課程:</w:t>
            </w:r>
          </w:p>
          <w:p w14:paraId="73E191F5" w14:textId="45508C44" w:rsidR="005B43C0" w:rsidRPr="00EA7C15" w:rsidRDefault="0072110F" w:rsidP="0072110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顏旭亨主任</w:t>
            </w:r>
          </w:p>
        </w:tc>
        <w:tc>
          <w:tcPr>
            <w:tcW w:w="1842" w:type="dxa"/>
          </w:tcPr>
          <w:p w14:paraId="22F8E48F" w14:textId="3F2A3937" w:rsidR="00FD7519" w:rsidRPr="00EA7C15" w:rsidRDefault="00FD7519" w:rsidP="00FD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00</w:t>
            </w: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AM</w:t>
            </w:r>
          </w:p>
          <w:p w14:paraId="416516B1" w14:textId="77777777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5E246ED9" w14:textId="77777777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20E532D6" w14:textId="77777777" w:rsidR="001E49BC" w:rsidRPr="00EA7C15" w:rsidRDefault="001E49BC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36BD5FE9" w14:textId="735BB96B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鍾</w:t>
            </w:r>
            <w:proofErr w:type="gramEnd"/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淯甯</w:t>
            </w:r>
          </w:p>
          <w:p w14:paraId="28F94403" w14:textId="061128F1" w:rsidR="00AB7DBD" w:rsidRPr="00EA7C15" w:rsidRDefault="00FD7519" w:rsidP="00FD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EA7C1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="009B64B4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林坤澤</w:t>
            </w:r>
          </w:p>
        </w:tc>
        <w:tc>
          <w:tcPr>
            <w:tcW w:w="1921" w:type="dxa"/>
          </w:tcPr>
          <w:p w14:paraId="7DB2F889" w14:textId="4E2AEB98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8BB6739" w14:textId="77777777" w:rsidR="002165C5" w:rsidRPr="00EA7C15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死亡病例</w:t>
            </w:r>
          </w:p>
          <w:p w14:paraId="3873B03A" w14:textId="72877BBF" w:rsidR="002165C5" w:rsidRPr="00EA7C15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48小時回轉</w:t>
            </w:r>
          </w:p>
          <w:p w14:paraId="5F2D1B77" w14:textId="77777777" w:rsidR="00C33775" w:rsidRPr="00EA7C15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14天超長住院及</w:t>
            </w:r>
          </w:p>
          <w:p w14:paraId="52A35628" w14:textId="60838363" w:rsidR="00C33775" w:rsidRPr="00EA7C15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呼吸器脫離討論會</w:t>
            </w:r>
          </w:p>
          <w:p w14:paraId="493C7597" w14:textId="5785EB61" w:rsidR="002165C5" w:rsidRPr="00EA7C15" w:rsidRDefault="004A4552" w:rsidP="00D765D2">
            <w:pPr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林坤澤</w:t>
            </w:r>
          </w:p>
          <w:p w14:paraId="7FD41FC6" w14:textId="77777777" w:rsidR="00226B1A" w:rsidRPr="00EA7C15" w:rsidRDefault="00226B1A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35D9915B" w14:textId="56A219C8" w:rsidR="003F1FBC" w:rsidRPr="00EA7C15" w:rsidRDefault="002165C5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Comment VS: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蕭瑤娟</w:t>
            </w:r>
          </w:p>
        </w:tc>
        <w:tc>
          <w:tcPr>
            <w:tcW w:w="1907" w:type="dxa"/>
          </w:tcPr>
          <w:p w14:paraId="76AA210E" w14:textId="7828BF21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36825A0C" w14:textId="77777777" w:rsidR="0031436E" w:rsidRPr="00EA7C15" w:rsidRDefault="0031436E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146828E0" w14:textId="32C7F7BC" w:rsidR="0031436E" w:rsidRPr="00EA7C15" w:rsidRDefault="002F1E0A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週會禮拜(依急診)</w:t>
            </w:r>
          </w:p>
          <w:p w14:paraId="1E12C578" w14:textId="3C77A51D" w:rsidR="0031436E" w:rsidRPr="00EA7C15" w:rsidRDefault="0031436E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5061DC1" w14:textId="66B0553F" w:rsidR="002F1E0A" w:rsidRPr="00EA7C15" w:rsidRDefault="002F1E0A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15C32D74" w14:textId="77777777" w:rsidR="002F1E0A" w:rsidRPr="00EA7C15" w:rsidRDefault="002F1E0A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8B5BDAF" w14:textId="0D78EF8A" w:rsidR="00850E28" w:rsidRPr="00EA7C15" w:rsidRDefault="0031436E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2"/>
                <w:szCs w:val="12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2"/>
                <w:szCs w:val="12"/>
              </w:rPr>
              <w:t>住院醫師會議</w:t>
            </w:r>
          </w:p>
        </w:tc>
        <w:tc>
          <w:tcPr>
            <w:tcW w:w="2278" w:type="dxa"/>
          </w:tcPr>
          <w:p w14:paraId="4F3AB9B7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339BB057" w14:textId="77777777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12287260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34B87DF4" w14:textId="1D30B096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61212E31" w14:textId="23BD32E3" w:rsidR="008F5176" w:rsidRPr="00EA7C15" w:rsidRDefault="00774993" w:rsidP="008F517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蕭瑤娟</w:t>
            </w:r>
          </w:p>
          <w:p w14:paraId="3ABE625E" w14:textId="3F1C64E4" w:rsidR="00A0497B" w:rsidRPr="00EA7C15" w:rsidRDefault="00774993" w:rsidP="0013791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EA7C15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proofErr w:type="gramStart"/>
            <w:r w:rsidR="008F5176" w:rsidRPr="00EA7C15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鍾</w:t>
            </w:r>
            <w:proofErr w:type="gramEnd"/>
            <w:r w:rsidR="008F5176" w:rsidRPr="00EA7C15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淯甯</w:t>
            </w:r>
          </w:p>
        </w:tc>
        <w:tc>
          <w:tcPr>
            <w:tcW w:w="840" w:type="dxa"/>
          </w:tcPr>
          <w:p w14:paraId="34D08352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3E097F2D" w14:textId="77777777" w:rsidR="006D6373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51B8DD40" w14:textId="70C6C4BD" w:rsidR="00850E28" w:rsidRPr="00EA7C15" w:rsidRDefault="002F4786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李昱甫</w:t>
            </w:r>
          </w:p>
        </w:tc>
      </w:tr>
      <w:tr w:rsidR="00850E28" w:rsidRPr="00EA7C15" w14:paraId="66AC0A76" w14:textId="77777777" w:rsidTr="00F35D0A">
        <w:trPr>
          <w:cantSplit/>
          <w:trHeight w:val="75"/>
        </w:trPr>
        <w:tc>
          <w:tcPr>
            <w:tcW w:w="810" w:type="dxa"/>
            <w:shd w:val="clear" w:color="auto" w:fill="71DAFF"/>
            <w:vAlign w:val="center"/>
          </w:tcPr>
          <w:p w14:paraId="4E4EE168" w14:textId="1033F5B6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/>
                <w:color w:val="FF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0000"/>
              </w:rPr>
              <w:t>0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2A3D8E" w14:textId="47346BED" w:rsidR="00850E28" w:rsidRPr="00EA7C15" w:rsidRDefault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6884435" w14:textId="18D75EF3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4AD7400" w14:textId="6BEA7C78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3D482088" w14:textId="6A253C90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1314D70D" w14:textId="2EA3F6FC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218AD8CE" w14:textId="318C2027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0000"/>
              </w:rPr>
              <w:t>6</w:t>
            </w:r>
          </w:p>
        </w:tc>
      </w:tr>
      <w:tr w:rsidR="00850E28" w:rsidRPr="00EA7C15" w14:paraId="4A18D73B" w14:textId="77777777" w:rsidTr="00F35D0A">
        <w:trPr>
          <w:cantSplit/>
          <w:trHeight w:val="2207"/>
        </w:trPr>
        <w:tc>
          <w:tcPr>
            <w:tcW w:w="810" w:type="dxa"/>
          </w:tcPr>
          <w:p w14:paraId="711A3079" w14:textId="77777777" w:rsidR="00850E28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假日</w:t>
            </w:r>
            <w:r w:rsidR="003F1FBC"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值班</w:t>
            </w:r>
          </w:p>
          <w:p w14:paraId="14C28978" w14:textId="12C0CB62" w:rsidR="009A7EFE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27AAADB3" w14:textId="2E93A827" w:rsidR="002F1E0A" w:rsidRPr="00EA7C15" w:rsidRDefault="002F1E0A" w:rsidP="002F1E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sz w:val="18"/>
                <w:szCs w:val="18"/>
              </w:rPr>
              <w:t>7:30AM~8:</w:t>
            </w:r>
            <w:r w:rsidR="00A1226D" w:rsidRPr="00EA7C15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3</w:t>
            </w:r>
            <w:r w:rsidRPr="00EA7C15">
              <w:rPr>
                <w:rFonts w:ascii="微軟正黑體" w:eastAsia="微軟正黑體" w:hAnsi="微軟正黑體" w:cs="微軟正黑體"/>
                <w:sz w:val="18"/>
                <w:szCs w:val="18"/>
              </w:rPr>
              <w:t>0AM</w:t>
            </w:r>
          </w:p>
          <w:p w14:paraId="6F7486B8" w14:textId="1BEE7FD4" w:rsidR="002F1E0A" w:rsidRPr="00EA7C15" w:rsidRDefault="002F1E0A" w:rsidP="002F1E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sz w:val="18"/>
                <w:szCs w:val="18"/>
              </w:rPr>
              <w:t>Mortality/Morbidity</w:t>
            </w:r>
          </w:p>
          <w:p w14:paraId="0D9B6D6B" w14:textId="77777777" w:rsidR="002F1E0A" w:rsidRPr="00EA7C15" w:rsidRDefault="002F1E0A" w:rsidP="002F1E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R2林芸/CR劉瀚徽</w:t>
            </w:r>
          </w:p>
          <w:p w14:paraId="7F72F4D4" w14:textId="77777777" w:rsidR="00A1226D" w:rsidRPr="00EA7C15" w:rsidRDefault="00A1226D" w:rsidP="002F1E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BBFA0D0" w14:textId="77777777" w:rsidR="00A1226D" w:rsidRPr="00EA7C15" w:rsidRDefault="00A1226D" w:rsidP="00A1226D">
            <w:pPr>
              <w:ind w:leftChars="0" w:left="0" w:right="-108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006DA93" w14:textId="1B48CE75" w:rsidR="00A95A1A" w:rsidRPr="00EA7C15" w:rsidRDefault="002F1E0A" w:rsidP="002F1E0A">
            <w:pPr>
              <w:ind w:right="-108"/>
              <w:jc w:val="center"/>
              <w:rPr>
                <w:rFonts w:ascii="微軟正黑體" w:eastAsia="微軟正黑體" w:hAnsi="微軟正黑體" w:cs="微軟正黑體"/>
                <w:b/>
                <w:sz w:val="12"/>
                <w:szCs w:val="12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2"/>
                <w:szCs w:val="12"/>
              </w:rPr>
              <w:t>主治醫師會議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6951785C" w14:textId="165AB7D0" w:rsidR="00FD7519" w:rsidRPr="00EA7C15" w:rsidRDefault="00FD7519" w:rsidP="00FD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00</w:t>
            </w: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AM</w:t>
            </w:r>
          </w:p>
          <w:p w14:paraId="75834EE4" w14:textId="77777777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49766921" w14:textId="77777777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7A94250F" w14:textId="77777777" w:rsidR="001E49BC" w:rsidRPr="00EA7C15" w:rsidRDefault="001E49BC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5EABEAD5" w14:textId="13DC040D" w:rsidR="00FD7519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紀錄: 吳京衡</w:t>
            </w:r>
          </w:p>
          <w:p w14:paraId="0FB640D3" w14:textId="045CD10A" w:rsidR="00F35D0A" w:rsidRPr="00EA7C15" w:rsidRDefault="00FD7519" w:rsidP="00FD7519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EA7C1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林坤澤</w:t>
            </w:r>
          </w:p>
        </w:tc>
        <w:tc>
          <w:tcPr>
            <w:tcW w:w="1921" w:type="dxa"/>
          </w:tcPr>
          <w:p w14:paraId="7860CDE2" w14:textId="65D7AC87" w:rsidR="00A1226D" w:rsidRPr="00EA7C15" w:rsidRDefault="000013D0" w:rsidP="00A1226D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78F212F9" w14:textId="0FEC540A" w:rsidR="00A1226D" w:rsidRPr="00EA7C15" w:rsidRDefault="00A1226D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14:paraId="79CEDC74" w14:textId="5FD1CB14" w:rsidR="00A1226D" w:rsidRPr="00EA7C15" w:rsidRDefault="00A1226D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R3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楊午騰</w:t>
            </w:r>
            <w:proofErr w:type="gramEnd"/>
          </w:p>
          <w:p w14:paraId="1098EC6B" w14:textId="291DE6E5" w:rsidR="004A4552" w:rsidRPr="00EA7C15" w:rsidRDefault="004A4552" w:rsidP="00A1226D">
            <w:pPr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79FD7D8A" w14:textId="38B5A6A9" w:rsidR="00A1226D" w:rsidRPr="00D37DB2" w:rsidRDefault="00A1226D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Calibri"/>
                <w:b/>
                <w:color w:val="FF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EA7C15">
              <w:rPr>
                <w:rFonts w:ascii="微軟正黑體" w:eastAsia="微軟正黑體" w:hAnsi="微軟正黑體" w:hint="eastAsia"/>
              </w:rPr>
              <w:t xml:space="preserve"> </w:t>
            </w:r>
            <w:r w:rsidR="00D37DB2" w:rsidRPr="00D37DB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林楷煌</w:t>
            </w:r>
          </w:p>
          <w:p w14:paraId="2790E35F" w14:textId="77777777" w:rsidR="00A1226D" w:rsidRPr="00EA7C15" w:rsidRDefault="00A1226D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Calibri"/>
                <w:b/>
                <w:color w:val="FF0000"/>
                <w:sz w:val="12"/>
                <w:szCs w:val="12"/>
              </w:rPr>
            </w:pPr>
          </w:p>
          <w:p w14:paraId="7E71008A" w14:textId="0CC61E9B" w:rsidR="002F1E0A" w:rsidRPr="00EA7C15" w:rsidRDefault="002F1E0A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Calibri" w:hint="eastAsia"/>
                <w:b/>
                <w:color w:val="FF0000"/>
                <w:sz w:val="12"/>
                <w:szCs w:val="12"/>
              </w:rPr>
              <w:t>內科卓越教學小組會議</w:t>
            </w:r>
          </w:p>
        </w:tc>
        <w:tc>
          <w:tcPr>
            <w:tcW w:w="1907" w:type="dxa"/>
          </w:tcPr>
          <w:p w14:paraId="5E75BCC5" w14:textId="1E02A484" w:rsidR="00A1226D" w:rsidRPr="00EA7C15" w:rsidRDefault="000013D0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198722F6" w14:textId="34C75788" w:rsidR="00FF46F1" w:rsidRPr="00EA7C15" w:rsidRDefault="0058323F" w:rsidP="00FF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腸胃</w:t>
            </w:r>
            <w:r w:rsidR="00FF46F1" w:rsidRPr="00EA7C15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科</w:t>
            </w:r>
            <w:r w:rsidR="00FF46F1"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聯合討論會</w:t>
            </w:r>
          </w:p>
          <w:p w14:paraId="7054F4CE" w14:textId="452ED7F2" w:rsidR="00FF46F1" w:rsidRPr="00EA7C15" w:rsidRDefault="00FF46F1" w:rsidP="00FF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呂俊佑</w:t>
            </w:r>
          </w:p>
          <w:p w14:paraId="412C47E5" w14:textId="77777777" w:rsidR="004A4552" w:rsidRPr="00EA7C15" w:rsidRDefault="004A4552" w:rsidP="004A4552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063A4D90" w14:textId="28613AED" w:rsidR="00D67CD6" w:rsidRPr="00EA7C15" w:rsidRDefault="004A4552" w:rsidP="004A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洪佩珊</w:t>
            </w:r>
          </w:p>
          <w:p w14:paraId="556C71F1" w14:textId="3B2E4CE4" w:rsidR="00D765D2" w:rsidRPr="00EA7C15" w:rsidRDefault="00D765D2" w:rsidP="004A4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14:paraId="3C5C0A03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76C8D6E3" w14:textId="77777777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2D2EF0C3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7CD73902" w14:textId="2C2B88ED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25B7B5D2" w14:textId="233BCC55" w:rsidR="00382B33" w:rsidRPr="00EA7C15" w:rsidRDefault="006E4114" w:rsidP="006E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王竹賢</w:t>
            </w:r>
          </w:p>
          <w:p w14:paraId="3BDFA40B" w14:textId="554B2CC8" w:rsidR="009B64B4" w:rsidRPr="00EA7C15" w:rsidRDefault="006E4114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紀錄: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陳建銘</w:t>
            </w:r>
          </w:p>
        </w:tc>
        <w:tc>
          <w:tcPr>
            <w:tcW w:w="840" w:type="dxa"/>
          </w:tcPr>
          <w:p w14:paraId="0DA5115E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1097EEAF" w14:textId="4E609D2D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06717818" w14:textId="1F089158" w:rsidR="00850E28" w:rsidRPr="00EA7C15" w:rsidRDefault="002F4786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王竹賢</w:t>
            </w:r>
          </w:p>
        </w:tc>
      </w:tr>
      <w:tr w:rsidR="00850E28" w:rsidRPr="00EA7C15" w14:paraId="69B63724" w14:textId="77777777" w:rsidTr="00F35D0A">
        <w:trPr>
          <w:cantSplit/>
          <w:trHeight w:val="325"/>
        </w:trPr>
        <w:tc>
          <w:tcPr>
            <w:tcW w:w="810" w:type="dxa"/>
            <w:shd w:val="clear" w:color="auto" w:fill="71DAFF"/>
            <w:vAlign w:val="center"/>
          </w:tcPr>
          <w:p w14:paraId="3605DA36" w14:textId="6EDDEB71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1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0000"/>
              </w:rPr>
              <w:t>7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91130D" w14:textId="30BB58FE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 w:hint="eastAsia"/>
              </w:rPr>
              <w:t>18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6D948D7F" w14:textId="6EDB9B1F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 w:hint="eastAsia"/>
              </w:rPr>
              <w:t>19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7052EAE" w14:textId="5FEFAA41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</w:rPr>
              <w:t>0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CDCB8A2" w14:textId="69066ACF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</w:rPr>
              <w:t>1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5AA3D639" w14:textId="45C549E8" w:rsidR="00850E28" w:rsidRPr="00EA7C15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5A5E2B76" w14:textId="748B97B0" w:rsidR="00850E28" w:rsidRPr="00EA7C15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</w:p>
        </w:tc>
      </w:tr>
      <w:tr w:rsidR="00850E28" w:rsidRPr="00EA7C15" w14:paraId="798B7F4D" w14:textId="77777777" w:rsidTr="00F35D0A">
        <w:trPr>
          <w:cantSplit/>
          <w:trHeight w:val="1968"/>
        </w:trPr>
        <w:tc>
          <w:tcPr>
            <w:tcW w:w="810" w:type="dxa"/>
            <w:tcBorders>
              <w:bottom w:val="single" w:sz="4" w:space="0" w:color="000000"/>
            </w:tcBorders>
          </w:tcPr>
          <w:p w14:paraId="0E6E41CA" w14:textId="77777777" w:rsidR="00850E28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</w:t>
            </w:r>
            <w:r w:rsidR="003F1FBC" w:rsidRPr="00EA7C15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值班</w:t>
            </w:r>
          </w:p>
          <w:p w14:paraId="36DE9077" w14:textId="694138BF" w:rsidR="009A7EFE" w:rsidRPr="00EA7C15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466DF40" w14:textId="633E32A4" w:rsidR="002F1E0A" w:rsidRPr="00EA7C15" w:rsidRDefault="002F1E0A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7:30AM~8:</w:t>
            </w:r>
            <w:r w:rsidR="00A1226D"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0AM</w:t>
            </w:r>
          </w:p>
          <w:p w14:paraId="1F4A6455" w14:textId="40987901" w:rsidR="002F1E0A" w:rsidRPr="00EA7C15" w:rsidRDefault="002F1E0A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內科部&amp;藥學部</w:t>
            </w:r>
          </w:p>
          <w:p w14:paraId="669B98BD" w14:textId="03F7CD0D" w:rsidR="00E252D5" w:rsidRPr="00EA7C15" w:rsidRDefault="002F1E0A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聯合討論會</w:t>
            </w:r>
          </w:p>
        </w:tc>
        <w:tc>
          <w:tcPr>
            <w:tcW w:w="1842" w:type="dxa"/>
          </w:tcPr>
          <w:p w14:paraId="6F6F81B2" w14:textId="5EFFA003" w:rsidR="009B64B4" w:rsidRPr="00EA7C15" w:rsidRDefault="009B64B4" w:rsidP="009B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</w:t>
            </w: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0AM</w:t>
            </w:r>
          </w:p>
          <w:p w14:paraId="23CF6D2C" w14:textId="77777777" w:rsidR="009B64B4" w:rsidRPr="00EA7C15" w:rsidRDefault="009B64B4" w:rsidP="009B64B4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679BECDA" w14:textId="77777777" w:rsidR="009B64B4" w:rsidRPr="00EA7C15" w:rsidRDefault="009B64B4" w:rsidP="009B64B4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6C63C023" w14:textId="77777777" w:rsidR="001E49BC" w:rsidRPr="00EA7C15" w:rsidRDefault="001E49BC" w:rsidP="009B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63DA460D" w14:textId="205EB573" w:rsidR="009B64B4" w:rsidRPr="00EA7C15" w:rsidRDefault="009B64B4" w:rsidP="009B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楊午騰</w:t>
            </w:r>
            <w:proofErr w:type="gramEnd"/>
          </w:p>
          <w:p w14:paraId="4FF047B9" w14:textId="02CFDC33" w:rsidR="00F35D0A" w:rsidRPr="00EA7C15" w:rsidRDefault="009B64B4" w:rsidP="009B64B4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EA7C1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林坤澤</w:t>
            </w:r>
          </w:p>
        </w:tc>
        <w:tc>
          <w:tcPr>
            <w:tcW w:w="1921" w:type="dxa"/>
          </w:tcPr>
          <w:p w14:paraId="4FFC58E0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7FE671AD" w14:textId="77777777" w:rsidR="00A1226D" w:rsidRPr="00EA7C15" w:rsidRDefault="00A1226D" w:rsidP="00A1226D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主治醫師教學</w:t>
            </w:r>
          </w:p>
          <w:p w14:paraId="46A4061D" w14:textId="77777777" w:rsidR="00A1226D" w:rsidRPr="00EA7C15" w:rsidRDefault="00A1226D" w:rsidP="00A1226D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主講: </w:t>
            </w:r>
            <w:bookmarkStart w:id="0" w:name="_GoBack"/>
            <w:bookmarkEnd w:id="0"/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王竹賢</w:t>
            </w:r>
          </w:p>
          <w:p w14:paraId="1D8B6193" w14:textId="2147D640" w:rsidR="00A1226D" w:rsidRPr="00EA7C15" w:rsidRDefault="00A1226D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BF3226D" w14:textId="77777777" w:rsidR="002F4786" w:rsidRPr="00EA7C15" w:rsidRDefault="002F4786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403E19EC" w14:textId="07CEBD7B" w:rsidR="00C01F13" w:rsidRPr="00EA7C15" w:rsidRDefault="00A1226D" w:rsidP="002F478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Comment VS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: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毛羿傑</w:t>
            </w:r>
          </w:p>
        </w:tc>
        <w:tc>
          <w:tcPr>
            <w:tcW w:w="1907" w:type="dxa"/>
          </w:tcPr>
          <w:p w14:paraId="638739EA" w14:textId="77777777" w:rsidR="00A0010A" w:rsidRPr="00EA7C15" w:rsidRDefault="00A0010A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47592531" w14:textId="1A815F5F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14:paraId="42C77C34" w14:textId="20F69310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</w:t>
            </w:r>
            <w:r w:rsidR="00F35D0A"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3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陳建銘</w:t>
            </w:r>
          </w:p>
          <w:p w14:paraId="14B262B4" w14:textId="197C8CE3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  <w:p w14:paraId="5A359969" w14:textId="77777777" w:rsidR="002F4786" w:rsidRPr="00EA7C15" w:rsidRDefault="002F4786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  <w:p w14:paraId="297543BC" w14:textId="14B1A2B8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李昱甫</w:t>
            </w:r>
            <w:r w:rsidR="004F52A3" w:rsidRPr="00EA7C15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278" w:type="dxa"/>
          </w:tcPr>
          <w:p w14:paraId="12B44FCD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11E8C824" w14:textId="77777777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55110FE5" w14:textId="77777777" w:rsidR="00E21187" w:rsidRPr="00EA7C15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0A9BAD3F" w14:textId="77777777" w:rsidR="00E21187" w:rsidRPr="00EA7C15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3B9F4F80" w14:textId="77777777" w:rsidR="008F5176" w:rsidRPr="00EA7C15" w:rsidRDefault="00E21187" w:rsidP="008F517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蕭瑤娟</w:t>
            </w:r>
          </w:p>
          <w:p w14:paraId="1151F054" w14:textId="5CEE4379" w:rsidR="00E21187" w:rsidRPr="00EA7C15" w:rsidRDefault="00E21187" w:rsidP="00E2118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0713620B" w14:textId="2F7071E9" w:rsidR="00D765D2" w:rsidRPr="00EA7C15" w:rsidRDefault="00E21187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EA7C15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proofErr w:type="gramStart"/>
            <w:r w:rsidR="008F5176" w:rsidRPr="00EA7C15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楊午騰</w:t>
            </w:r>
            <w:proofErr w:type="gramEnd"/>
          </w:p>
        </w:tc>
        <w:tc>
          <w:tcPr>
            <w:tcW w:w="840" w:type="dxa"/>
          </w:tcPr>
          <w:p w14:paraId="0DA4F74C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0CAFD409" w14:textId="15EECEF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2A4F9C02" w14:textId="1ED08133" w:rsidR="007F5D38" w:rsidRPr="00EA7C15" w:rsidRDefault="00D67CD6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 </w:t>
            </w:r>
            <w:r w:rsidR="004C6E43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OOO</w:t>
            </w:r>
          </w:p>
          <w:p w14:paraId="5066244D" w14:textId="7C9E1152" w:rsidR="00850E28" w:rsidRPr="00EA7C15" w:rsidRDefault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蕭瑤娟</w:t>
            </w:r>
          </w:p>
        </w:tc>
      </w:tr>
      <w:tr w:rsidR="00850E28" w:rsidRPr="00EA7C15" w14:paraId="2C9AC5B8" w14:textId="77777777" w:rsidTr="00F35D0A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79FAB4C" w14:textId="06E60629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bookmarkStart w:id="1" w:name="_Hlk138145698"/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7B8C67" w14:textId="74319A80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75C626C1" w14:textId="79F7A63D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4DC9A410" w14:textId="2D5AD8AC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C03CEE" w:rsidRPr="00EA7C15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BA7CDA8" w14:textId="62BE6A4A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7F8989AF" w14:textId="3343891C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5A73EEBE" w14:textId="4C6B83AA" w:rsidR="00850E28" w:rsidRPr="00EA7C15" w:rsidRDefault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30</w:t>
            </w:r>
          </w:p>
        </w:tc>
      </w:tr>
      <w:tr w:rsidR="00850E28" w:rsidRPr="00EA7C15" w14:paraId="74508248" w14:textId="77777777" w:rsidTr="00F35D0A">
        <w:trPr>
          <w:cantSplit/>
          <w:trHeight w:val="1975"/>
        </w:trPr>
        <w:tc>
          <w:tcPr>
            <w:tcW w:w="810" w:type="dxa"/>
            <w:tcBorders>
              <w:bottom w:val="single" w:sz="4" w:space="0" w:color="000000"/>
            </w:tcBorders>
          </w:tcPr>
          <w:p w14:paraId="489FDD63" w14:textId="77777777" w:rsidR="00850E28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假日</w:t>
            </w:r>
            <w:r w:rsidR="003F1FBC"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值班</w:t>
            </w:r>
          </w:p>
          <w:p w14:paraId="37FD0BFC" w14:textId="57312250" w:rsidR="009A7EFE" w:rsidRPr="00EA7C15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D35C106" w14:textId="7DEC6D3F" w:rsidR="002F1E0A" w:rsidRPr="00EA7C15" w:rsidRDefault="002F1E0A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7:30AM~8:00AM</w:t>
            </w:r>
          </w:p>
          <w:p w14:paraId="16993B89" w14:textId="74E62C13" w:rsidR="007F5D38" w:rsidRPr="00EA7C15" w:rsidRDefault="002F1E0A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部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會議</w:t>
            </w:r>
          </w:p>
        </w:tc>
        <w:tc>
          <w:tcPr>
            <w:tcW w:w="1842" w:type="dxa"/>
          </w:tcPr>
          <w:p w14:paraId="59F9CEDE" w14:textId="77777777" w:rsidR="001E49BC" w:rsidRPr="00EA7C15" w:rsidRDefault="001E49BC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5F8205DF" w14:textId="77777777" w:rsidR="001E49BC" w:rsidRPr="00EA7C15" w:rsidRDefault="001E49BC" w:rsidP="001E49BC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1A281315" w14:textId="77777777" w:rsidR="001E49BC" w:rsidRPr="00EA7C15" w:rsidRDefault="001E49BC" w:rsidP="001E49BC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0E70C2A8" w14:textId="77777777" w:rsidR="001E49BC" w:rsidRPr="00EA7C15" w:rsidRDefault="001E49BC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6E85916" w14:textId="2D0D3C02" w:rsidR="001E49BC" w:rsidRPr="00EA7C15" w:rsidRDefault="001E49BC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18"/>
                <w:szCs w:val="18"/>
              </w:rPr>
              <w:t>陳建銘</w:t>
            </w:r>
          </w:p>
          <w:p w14:paraId="540088C6" w14:textId="7907E759" w:rsidR="001E49BC" w:rsidRPr="00EA7C15" w:rsidRDefault="001E49BC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EA7C1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林坤澤</w:t>
            </w:r>
          </w:p>
          <w:p w14:paraId="2529ACD1" w14:textId="77777777" w:rsidR="00F35D0A" w:rsidRPr="00EA7C15" w:rsidRDefault="00F35D0A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588D1A39" w14:textId="3197BC90" w:rsidR="00253DEF" w:rsidRPr="00EA7C15" w:rsidRDefault="00253DEF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3833F258" w14:textId="77777777" w:rsidR="00850E28" w:rsidRPr="00EA7C15" w:rsidRDefault="000013D0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23F96FCB" w14:textId="77777777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3342845B" w14:textId="7DBC3C57" w:rsidR="00C33775" w:rsidRPr="00EA7C1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</w:t>
            </w:r>
            <w:r w:rsidR="00A00F0D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3吳京衡</w:t>
            </w:r>
          </w:p>
          <w:p w14:paraId="3963CB18" w14:textId="77777777" w:rsidR="00A1226D" w:rsidRPr="00EA7C15" w:rsidRDefault="00A1226D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  <w:p w14:paraId="440592BB" w14:textId="6C1818B1" w:rsidR="00A1226D" w:rsidRPr="00EA7C15" w:rsidRDefault="00C33775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徐歆惠</w:t>
            </w:r>
          </w:p>
          <w:p w14:paraId="2D033539" w14:textId="56DEFFBB" w:rsidR="00AB7DBD" w:rsidRPr="00EA7C15" w:rsidRDefault="00AB7DBD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14:paraId="6F1D955C" w14:textId="77777777" w:rsidR="00A4772F" w:rsidRPr="00EA7C15" w:rsidRDefault="00A4772F" w:rsidP="00A4772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4AC5F113" w14:textId="77777777" w:rsidR="002165C5" w:rsidRPr="00EA7C15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26BE3CE5" w14:textId="5299F93D" w:rsidR="002165C5" w:rsidRPr="00EA7C15" w:rsidRDefault="002165C5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</w:t>
            </w:r>
            <w:r w:rsidR="00F35D0A"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2</w:t>
            </w:r>
            <w:proofErr w:type="gramStart"/>
            <w:r w:rsidR="00A00F0D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鍾</w:t>
            </w:r>
            <w:proofErr w:type="gramEnd"/>
            <w:r w:rsidR="00A00F0D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淯甯</w:t>
            </w:r>
          </w:p>
          <w:p w14:paraId="6B32F29B" w14:textId="77777777" w:rsidR="002165C5" w:rsidRPr="00EA7C15" w:rsidRDefault="002165C5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39D9FD60" w14:textId="78E6B8BB" w:rsidR="006E4114" w:rsidRPr="00EA7C15" w:rsidRDefault="002165C5" w:rsidP="00D67CD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ent </w:t>
            </w:r>
            <w:r w:rsidR="00D67CD6"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VS:</w:t>
            </w:r>
            <w:r w:rsidR="00A1226D"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 </w:t>
            </w:r>
            <w:r w:rsidR="00A1226D"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王竹賢</w:t>
            </w:r>
          </w:p>
          <w:p w14:paraId="61B5804A" w14:textId="3CED3E7D" w:rsidR="0031436E" w:rsidRPr="00EA7C15" w:rsidRDefault="0031436E" w:rsidP="002F1E0A">
            <w:pPr>
              <w:ind w:leftChars="0" w:left="0" w:firstLineChars="0" w:firstLine="0"/>
              <w:rPr>
                <w:rFonts w:ascii="微軟正黑體" w:eastAsia="微軟正黑體" w:hAnsi="微軟正黑體" w:cs="微軟正黑體"/>
                <w:color w:val="FF0000"/>
                <w:sz w:val="12"/>
                <w:szCs w:val="12"/>
              </w:rPr>
            </w:pPr>
          </w:p>
        </w:tc>
        <w:tc>
          <w:tcPr>
            <w:tcW w:w="2278" w:type="dxa"/>
          </w:tcPr>
          <w:p w14:paraId="0B079452" w14:textId="77777777" w:rsidR="00A4772F" w:rsidRPr="00EA7C15" w:rsidRDefault="00A4772F" w:rsidP="00A4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2A52C25B" w14:textId="77777777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4130D57C" w14:textId="64E2CB9C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097AC64C" w14:textId="0AB281D6" w:rsidR="008C10AD" w:rsidRPr="00EA7C15" w:rsidRDefault="008C10AD" w:rsidP="008C10AD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VS 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王竹賢</w:t>
            </w:r>
          </w:p>
          <w:p w14:paraId="461619B1" w14:textId="7A177038" w:rsidR="008C10AD" w:rsidRPr="00EA7C15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EA7C1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8F5176" w:rsidRPr="00EA7C15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吳京衡</w:t>
            </w:r>
          </w:p>
          <w:p w14:paraId="2B5A687C" w14:textId="0BEBF097" w:rsidR="00A80F73" w:rsidRPr="00EA7C15" w:rsidRDefault="00A80F73" w:rsidP="00A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79631FF4" w14:textId="1B2DCAED" w:rsidR="00850E28" w:rsidRPr="00EA7C15" w:rsidRDefault="00850E28" w:rsidP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840" w:type="dxa"/>
          </w:tcPr>
          <w:p w14:paraId="5A33C0BD" w14:textId="77777777" w:rsidR="006E35CA" w:rsidRPr="00EA7C15" w:rsidRDefault="006E35CA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0E75EF20" w14:textId="77777777" w:rsidR="006E35CA" w:rsidRPr="00EA7C15" w:rsidRDefault="006E35CA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VS </w:t>
            </w:r>
          </w:p>
          <w:p w14:paraId="6ACDCD79" w14:textId="12184466" w:rsidR="00850E28" w:rsidRPr="00EA7C15" w:rsidRDefault="002F4786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徐歆惠</w:t>
            </w:r>
          </w:p>
        </w:tc>
      </w:tr>
      <w:tr w:rsidR="00C03CEE" w:rsidRPr="00EA7C15" w14:paraId="5EFAE939" w14:textId="77777777" w:rsidTr="00942792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51C3796" w14:textId="4B87DAB2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lastRenderedPageBreak/>
              <w:t>31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568D758B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842" w:type="dxa"/>
            <w:shd w:val="clear" w:color="auto" w:fill="71DAFF"/>
            <w:vAlign w:val="center"/>
          </w:tcPr>
          <w:p w14:paraId="0BE33FAC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21" w:type="dxa"/>
            <w:shd w:val="clear" w:color="auto" w:fill="71DAFF"/>
            <w:vAlign w:val="center"/>
          </w:tcPr>
          <w:p w14:paraId="280E6BB9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C476190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278" w:type="dxa"/>
            <w:shd w:val="clear" w:color="auto" w:fill="71DAFF"/>
            <w:vAlign w:val="center"/>
          </w:tcPr>
          <w:p w14:paraId="6976A47B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840" w:type="dxa"/>
            <w:shd w:val="clear" w:color="auto" w:fill="71DAFF"/>
            <w:vAlign w:val="center"/>
          </w:tcPr>
          <w:p w14:paraId="0790F45B" w14:textId="77777777" w:rsidR="00C03CEE" w:rsidRPr="00EA7C15" w:rsidRDefault="00C03CEE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bookmarkEnd w:id="1"/>
      <w:tr w:rsidR="00C03CEE" w:rsidRPr="00EA7C15" w14:paraId="6EC678F5" w14:textId="77777777" w:rsidTr="002F4786">
        <w:trPr>
          <w:cantSplit/>
          <w:trHeight w:val="997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74483AF5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120AC3BD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203F184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14:paraId="2C553636" w14:textId="77777777" w:rsidR="00C03CEE" w:rsidRPr="00EA7C15" w:rsidRDefault="00C03CEE" w:rsidP="00C03CEE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14:paraId="5C0D869D" w14:textId="77777777" w:rsidR="00C03CEE" w:rsidRPr="00EA7C15" w:rsidRDefault="00C03CEE" w:rsidP="00C03CEE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0DF21C71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C39C1A4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C03CEE" w:rsidRPr="00EA7C15" w14:paraId="72C1864A" w14:textId="77777777">
        <w:trPr>
          <w:cantSplit/>
          <w:trHeight w:val="3818"/>
        </w:trPr>
        <w:tc>
          <w:tcPr>
            <w:tcW w:w="11505" w:type="dxa"/>
            <w:gridSpan w:val="7"/>
            <w:shd w:val="clear" w:color="auto" w:fill="CCFFCC"/>
          </w:tcPr>
          <w:p w14:paraId="6C47D081" w14:textId="04895C1A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主治醫師：林楷煌(66011)、王竹賢(66017)、吳莘華(66088)、邱駿清(66383)、蕭瑤娟(66107)、徐歆惠(66110)、余昭宏(67250)、毛羿傑(68313) 、洪珮珊(68494)、李昱甫(68308)</w:t>
            </w:r>
          </w:p>
          <w:p w14:paraId="249F1449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</w:p>
          <w:p w14:paraId="1A16E61E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-1主治醫師: </w:t>
            </w:r>
          </w:p>
          <w:p w14:paraId="7B86CD1C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蕭瑤娟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1-10床(共9床)--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 xml:space="preserve"> R3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楊午騰</w:t>
            </w:r>
            <w:proofErr w:type="gramEnd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R2鍾淯甯</w:t>
            </w:r>
          </w:p>
          <w:p w14:paraId="7D779E8F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徐歆惠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11,12,13,15,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16,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17,18,19,20,21 (共10床)---NP </w:t>
            </w:r>
          </w:p>
          <w:p w14:paraId="710AC9A9" w14:textId="77777777" w:rsidR="00A21865" w:rsidRPr="00EA7C15" w:rsidRDefault="00A21865" w:rsidP="00A21865">
            <w:pPr>
              <w:suppressAutoHyphens w:val="0"/>
              <w:spacing w:line="240" w:lineRule="auto"/>
              <w:ind w:leftChars="0" w:left="2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洪珮珊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醫師負責MI: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22,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23,25,26,27,28,29,30,31,32 (共10床)---NP +CR 呂俊佑</w:t>
            </w:r>
          </w:p>
          <w:p w14:paraId="13C871C2" w14:textId="0BC0EDC8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林楷煌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33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,35,36,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37,38,39 (共6床)-----NP </w:t>
            </w:r>
          </w:p>
          <w:p w14:paraId="538FE1BF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-2主治醫師:   </w:t>
            </w:r>
          </w:p>
          <w:p w14:paraId="51D445BC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余昭宏醫師負責M2(1~9床)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(共8床)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--------- 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 xml:space="preserve"> R3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紀冠丞</w:t>
            </w:r>
          </w:p>
          <w:p w14:paraId="578425F8" w14:textId="56BA5634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王竹賢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醫師負責M2(10~19床)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:10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,11,12,13,15,16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,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17,18,19(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------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-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----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R</w:t>
            </w:r>
            <w:r w:rsidR="008F5176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3陳建銘R3</w:t>
            </w:r>
            <w:r w:rsidR="008F5176"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吳京衡</w:t>
            </w:r>
            <w:r w:rsidR="008F5176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 </w:t>
            </w:r>
          </w:p>
          <w:p w14:paraId="03B191C9" w14:textId="77777777" w:rsidR="00A21865" w:rsidRPr="00EA7C15" w:rsidRDefault="00A21865" w:rsidP="00A21865">
            <w:pPr>
              <w:suppressAutoHyphens w:val="0"/>
              <w:spacing w:line="240" w:lineRule="auto"/>
              <w:ind w:leftChars="0" w:left="2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李昱甫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醫師負責M2(20~29床)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------  NP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2位 + CR林坤澤</w:t>
            </w:r>
          </w:p>
          <w:p w14:paraId="4A7C674F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  <w:t>SNCU主治醫師: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負責SNCU(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1、2、3、5、6、7、17、18、20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-----R3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詹偉捷+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R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3 陳君毅 </w:t>
            </w:r>
          </w:p>
          <w:p w14:paraId="4E3274B4" w14:textId="036EBE05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</w:p>
          <w:p w14:paraId="00B40F70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一線代班主治醫師:毛羿傑醫師(專責cover請假醫師病床，不分M1 or M2)</w:t>
            </w:r>
          </w:p>
          <w:p w14:paraId="16C0DA56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二線代班主治醫師:吳莘華醫師(二線cover請假醫師病床，不分M1 or M2)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                </w:t>
            </w:r>
          </w:p>
          <w:p w14:paraId="7F84D3E1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</w:pPr>
            <w:proofErr w:type="gramStart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簽床總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醫師:   CR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林坤澤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(182247, MVPN: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68116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)</w:t>
            </w:r>
            <w:proofErr w:type="gramEnd"/>
          </w:p>
          <w:p w14:paraId="25C164C0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行政總醫師:   CR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呂俊佑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(181947, MVPN: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68515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)</w:t>
            </w:r>
            <w:proofErr w:type="gramEnd"/>
          </w:p>
          <w:p w14:paraId="0742DB51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住院醫師:  MICU1  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 xml:space="preserve">R3 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楊午騰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(183392, MVPN: 6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8280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、R2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鍾</w:t>
            </w:r>
            <w:proofErr w:type="gramEnd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淯甯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(184967, MVPN: 6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6576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</w:p>
          <w:p w14:paraId="2AE4636E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　　　　   MICU2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R3陳建銘(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183395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, MVPN: 6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8318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、R3</w:t>
            </w:r>
            <w:proofErr w:type="gramStart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吳京衡</w:t>
            </w:r>
            <w:proofErr w:type="gramEnd"/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(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184289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,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 xml:space="preserve"> MVPN: 66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909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</w:p>
          <w:p w14:paraId="16C744DC" w14:textId="29349385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</w:t>
            </w:r>
            <w:r w:rsidR="00E3339D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 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CCU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 xml:space="preserve">   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R3 沈孜穎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(184140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 MVPN: 66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111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75A973DA" w14:textId="77777777"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500" w:firstLine="100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SNCU   12/1-12/15 </w:t>
            </w:r>
            <w:bookmarkStart w:id="2" w:name="_Hlk146638373"/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R3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詹偉捷</w:t>
            </w:r>
            <w:bookmarkEnd w:id="2"/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(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183708, MVPN:66970)</w:t>
            </w:r>
          </w:p>
          <w:p w14:paraId="00CE5A6D" w14:textId="68A23221" w:rsidR="00A21865" w:rsidRPr="00EA7C15" w:rsidRDefault="00E3339D" w:rsidP="00E33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                           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12/16-12/31 R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3 陳君毅(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182960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,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MVPN:68737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4F25A897" w14:textId="77777777" w:rsidR="00C03CEE" w:rsidRPr="00EA7C15" w:rsidRDefault="00C03CEE" w:rsidP="00C0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</w:tr>
    </w:tbl>
    <w:p w14:paraId="0549B222" w14:textId="77777777" w:rsidR="00850E28" w:rsidRDefault="00850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20"/>
          <w:szCs w:val="20"/>
        </w:rPr>
      </w:pPr>
    </w:p>
    <w:sectPr w:rsidR="0085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" w:right="720" w:bottom="720" w:left="25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19643" w14:textId="77777777" w:rsidR="000A6A6D" w:rsidRDefault="000A6A6D">
      <w:pPr>
        <w:spacing w:line="240" w:lineRule="auto"/>
        <w:ind w:left="0" w:hanging="2"/>
      </w:pPr>
      <w:r>
        <w:separator/>
      </w:r>
    </w:p>
  </w:endnote>
  <w:endnote w:type="continuationSeparator" w:id="0">
    <w:p w14:paraId="589DDF8E" w14:textId="77777777" w:rsidR="000A6A6D" w:rsidRDefault="000A6A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4A4A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9AB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6AF0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81282" w14:textId="77777777" w:rsidR="000A6A6D" w:rsidRDefault="000A6A6D">
      <w:pPr>
        <w:spacing w:line="240" w:lineRule="auto"/>
        <w:ind w:left="0" w:hanging="2"/>
      </w:pPr>
      <w:r>
        <w:separator/>
      </w:r>
    </w:p>
  </w:footnote>
  <w:footnote w:type="continuationSeparator" w:id="0">
    <w:p w14:paraId="3565C975" w14:textId="77777777" w:rsidR="000A6A6D" w:rsidRDefault="000A6A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1B07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88A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821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28"/>
    <w:rsid w:val="000013D0"/>
    <w:rsid w:val="00040C39"/>
    <w:rsid w:val="000549C8"/>
    <w:rsid w:val="00077637"/>
    <w:rsid w:val="00097DBA"/>
    <w:rsid w:val="000A2A22"/>
    <w:rsid w:val="000A6A6D"/>
    <w:rsid w:val="000B14D7"/>
    <w:rsid w:val="000C0663"/>
    <w:rsid w:val="000C6898"/>
    <w:rsid w:val="000C7A0E"/>
    <w:rsid w:val="000D21A0"/>
    <w:rsid w:val="00102412"/>
    <w:rsid w:val="00112E88"/>
    <w:rsid w:val="0012435A"/>
    <w:rsid w:val="00135734"/>
    <w:rsid w:val="0013791B"/>
    <w:rsid w:val="00146BF9"/>
    <w:rsid w:val="00162C1C"/>
    <w:rsid w:val="00163149"/>
    <w:rsid w:val="00177286"/>
    <w:rsid w:val="0019033F"/>
    <w:rsid w:val="001969FA"/>
    <w:rsid w:val="001A5EE5"/>
    <w:rsid w:val="001C274D"/>
    <w:rsid w:val="001C339D"/>
    <w:rsid w:val="001E49BC"/>
    <w:rsid w:val="002165C5"/>
    <w:rsid w:val="00221A83"/>
    <w:rsid w:val="00226B1A"/>
    <w:rsid w:val="00241009"/>
    <w:rsid w:val="00253DEF"/>
    <w:rsid w:val="002609D9"/>
    <w:rsid w:val="002710F1"/>
    <w:rsid w:val="00280BD2"/>
    <w:rsid w:val="00282A0A"/>
    <w:rsid w:val="00292216"/>
    <w:rsid w:val="0029721F"/>
    <w:rsid w:val="002F0483"/>
    <w:rsid w:val="002F1E0A"/>
    <w:rsid w:val="002F4786"/>
    <w:rsid w:val="0031436E"/>
    <w:rsid w:val="00315C6E"/>
    <w:rsid w:val="0031691C"/>
    <w:rsid w:val="00320854"/>
    <w:rsid w:val="00334EED"/>
    <w:rsid w:val="003474D1"/>
    <w:rsid w:val="003606AD"/>
    <w:rsid w:val="0037404C"/>
    <w:rsid w:val="00382B33"/>
    <w:rsid w:val="00384AD7"/>
    <w:rsid w:val="00386460"/>
    <w:rsid w:val="00395690"/>
    <w:rsid w:val="003A4EC2"/>
    <w:rsid w:val="003B3E37"/>
    <w:rsid w:val="003B683D"/>
    <w:rsid w:val="003C363B"/>
    <w:rsid w:val="003C5EE7"/>
    <w:rsid w:val="003F038B"/>
    <w:rsid w:val="003F1FBC"/>
    <w:rsid w:val="004110F4"/>
    <w:rsid w:val="0043235D"/>
    <w:rsid w:val="00450913"/>
    <w:rsid w:val="00460878"/>
    <w:rsid w:val="00467D55"/>
    <w:rsid w:val="00477585"/>
    <w:rsid w:val="004A4552"/>
    <w:rsid w:val="004C56A8"/>
    <w:rsid w:val="004C6E43"/>
    <w:rsid w:val="004E403B"/>
    <w:rsid w:val="004F52A3"/>
    <w:rsid w:val="004F69EA"/>
    <w:rsid w:val="00512C29"/>
    <w:rsid w:val="00531D5F"/>
    <w:rsid w:val="00555F88"/>
    <w:rsid w:val="00557AD9"/>
    <w:rsid w:val="005648A2"/>
    <w:rsid w:val="00564E23"/>
    <w:rsid w:val="00570C30"/>
    <w:rsid w:val="00577BA2"/>
    <w:rsid w:val="00581B29"/>
    <w:rsid w:val="00582544"/>
    <w:rsid w:val="00582608"/>
    <w:rsid w:val="0058323F"/>
    <w:rsid w:val="00597A60"/>
    <w:rsid w:val="005B43C0"/>
    <w:rsid w:val="005D1E83"/>
    <w:rsid w:val="005E667C"/>
    <w:rsid w:val="0060250A"/>
    <w:rsid w:val="00611D27"/>
    <w:rsid w:val="0061237C"/>
    <w:rsid w:val="0062120F"/>
    <w:rsid w:val="00652B7B"/>
    <w:rsid w:val="006632A0"/>
    <w:rsid w:val="006848CC"/>
    <w:rsid w:val="0069664F"/>
    <w:rsid w:val="00697DF0"/>
    <w:rsid w:val="006A12BA"/>
    <w:rsid w:val="006A2752"/>
    <w:rsid w:val="006B2A32"/>
    <w:rsid w:val="006D6373"/>
    <w:rsid w:val="006E35CA"/>
    <w:rsid w:val="006E4114"/>
    <w:rsid w:val="006F6648"/>
    <w:rsid w:val="00703BFB"/>
    <w:rsid w:val="0072110F"/>
    <w:rsid w:val="00724940"/>
    <w:rsid w:val="00730777"/>
    <w:rsid w:val="00737BF1"/>
    <w:rsid w:val="00742F3B"/>
    <w:rsid w:val="007532EB"/>
    <w:rsid w:val="00763E55"/>
    <w:rsid w:val="00765503"/>
    <w:rsid w:val="00774993"/>
    <w:rsid w:val="00776AC3"/>
    <w:rsid w:val="00794C8B"/>
    <w:rsid w:val="007A1F54"/>
    <w:rsid w:val="007B0BB2"/>
    <w:rsid w:val="007D6CCE"/>
    <w:rsid w:val="007F1D6F"/>
    <w:rsid w:val="007F5D38"/>
    <w:rsid w:val="0081571C"/>
    <w:rsid w:val="00817BDF"/>
    <w:rsid w:val="00837D2A"/>
    <w:rsid w:val="00850E28"/>
    <w:rsid w:val="00856DF0"/>
    <w:rsid w:val="00886C9E"/>
    <w:rsid w:val="0089618B"/>
    <w:rsid w:val="008A39AC"/>
    <w:rsid w:val="008C10AD"/>
    <w:rsid w:val="008C696E"/>
    <w:rsid w:val="008C75B5"/>
    <w:rsid w:val="008D1FB9"/>
    <w:rsid w:val="008D212C"/>
    <w:rsid w:val="008F5176"/>
    <w:rsid w:val="008F5B52"/>
    <w:rsid w:val="00902E0D"/>
    <w:rsid w:val="0092256E"/>
    <w:rsid w:val="00924CE7"/>
    <w:rsid w:val="00924FDD"/>
    <w:rsid w:val="00926AB9"/>
    <w:rsid w:val="00946BA0"/>
    <w:rsid w:val="00954427"/>
    <w:rsid w:val="00961798"/>
    <w:rsid w:val="0096497B"/>
    <w:rsid w:val="009677AE"/>
    <w:rsid w:val="009725B0"/>
    <w:rsid w:val="00982C0E"/>
    <w:rsid w:val="009A7EFE"/>
    <w:rsid w:val="009B64B4"/>
    <w:rsid w:val="009D6A1F"/>
    <w:rsid w:val="009F04C3"/>
    <w:rsid w:val="00A0010A"/>
    <w:rsid w:val="00A00F0D"/>
    <w:rsid w:val="00A03569"/>
    <w:rsid w:val="00A0497B"/>
    <w:rsid w:val="00A1226D"/>
    <w:rsid w:val="00A21865"/>
    <w:rsid w:val="00A22B93"/>
    <w:rsid w:val="00A23EE7"/>
    <w:rsid w:val="00A3193B"/>
    <w:rsid w:val="00A35321"/>
    <w:rsid w:val="00A4772F"/>
    <w:rsid w:val="00A52058"/>
    <w:rsid w:val="00A80F73"/>
    <w:rsid w:val="00A830B8"/>
    <w:rsid w:val="00A8610B"/>
    <w:rsid w:val="00A94B74"/>
    <w:rsid w:val="00A95A1A"/>
    <w:rsid w:val="00AB7DBD"/>
    <w:rsid w:val="00AC3AD7"/>
    <w:rsid w:val="00AE0EAD"/>
    <w:rsid w:val="00AF1ADC"/>
    <w:rsid w:val="00B00F24"/>
    <w:rsid w:val="00B10DF4"/>
    <w:rsid w:val="00B23A96"/>
    <w:rsid w:val="00B43EE6"/>
    <w:rsid w:val="00B70656"/>
    <w:rsid w:val="00B84E50"/>
    <w:rsid w:val="00B96046"/>
    <w:rsid w:val="00BB25B4"/>
    <w:rsid w:val="00BF55C0"/>
    <w:rsid w:val="00BF61A2"/>
    <w:rsid w:val="00C013D3"/>
    <w:rsid w:val="00C01F13"/>
    <w:rsid w:val="00C03CEE"/>
    <w:rsid w:val="00C14B04"/>
    <w:rsid w:val="00C31ED7"/>
    <w:rsid w:val="00C33775"/>
    <w:rsid w:val="00C40B41"/>
    <w:rsid w:val="00C56FFD"/>
    <w:rsid w:val="00C576BF"/>
    <w:rsid w:val="00C615D4"/>
    <w:rsid w:val="00C65B09"/>
    <w:rsid w:val="00C72C1C"/>
    <w:rsid w:val="00C8095C"/>
    <w:rsid w:val="00C8148D"/>
    <w:rsid w:val="00C8430F"/>
    <w:rsid w:val="00C87838"/>
    <w:rsid w:val="00CD6BCF"/>
    <w:rsid w:val="00CD727A"/>
    <w:rsid w:val="00CE5B42"/>
    <w:rsid w:val="00D208FF"/>
    <w:rsid w:val="00D23F4C"/>
    <w:rsid w:val="00D27A97"/>
    <w:rsid w:val="00D33EFF"/>
    <w:rsid w:val="00D37DB2"/>
    <w:rsid w:val="00D5068F"/>
    <w:rsid w:val="00D50ACB"/>
    <w:rsid w:val="00D61EFB"/>
    <w:rsid w:val="00D6579E"/>
    <w:rsid w:val="00D67CD6"/>
    <w:rsid w:val="00D765D2"/>
    <w:rsid w:val="00DB0AFE"/>
    <w:rsid w:val="00DB49A1"/>
    <w:rsid w:val="00DD4F1C"/>
    <w:rsid w:val="00DE286B"/>
    <w:rsid w:val="00DF2A33"/>
    <w:rsid w:val="00E075E1"/>
    <w:rsid w:val="00E13964"/>
    <w:rsid w:val="00E21187"/>
    <w:rsid w:val="00E22809"/>
    <w:rsid w:val="00E252D5"/>
    <w:rsid w:val="00E3339D"/>
    <w:rsid w:val="00E51075"/>
    <w:rsid w:val="00E75576"/>
    <w:rsid w:val="00E7634E"/>
    <w:rsid w:val="00E76877"/>
    <w:rsid w:val="00E86E0F"/>
    <w:rsid w:val="00E94241"/>
    <w:rsid w:val="00EA28AC"/>
    <w:rsid w:val="00EA7C15"/>
    <w:rsid w:val="00ED441F"/>
    <w:rsid w:val="00ED7586"/>
    <w:rsid w:val="00EF7712"/>
    <w:rsid w:val="00F12D2B"/>
    <w:rsid w:val="00F151B7"/>
    <w:rsid w:val="00F177E1"/>
    <w:rsid w:val="00F2701B"/>
    <w:rsid w:val="00F35D0A"/>
    <w:rsid w:val="00F40EA5"/>
    <w:rsid w:val="00F5564A"/>
    <w:rsid w:val="00FC3C86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BA28"/>
  <w15:docId w15:val="{2768A20E-EB27-4B99-B934-B718C4F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副標題 字元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標題 字元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Emphasis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GARYKOU</dc:creator>
  <cp:lastModifiedBy>Administrator</cp:lastModifiedBy>
  <cp:revision>8</cp:revision>
  <cp:lastPrinted>2023-09-26T02:28:00Z</cp:lastPrinted>
  <dcterms:created xsi:type="dcterms:W3CDTF">2023-11-25T02:42:00Z</dcterms:created>
  <dcterms:modified xsi:type="dcterms:W3CDTF">2023-11-27T07:16:00Z</dcterms:modified>
</cp:coreProperties>
</file>